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585" w:rsidRPr="004B1FED" w:rsidRDefault="00253585">
      <w:pPr>
        <w:rPr>
          <w:sz w:val="28"/>
          <w:szCs w:val="28"/>
        </w:rPr>
        <w:sectPr w:rsidR="00253585" w:rsidRPr="004B1FED">
          <w:pgSz w:w="12240" w:h="15840"/>
          <w:pgMar w:top="873" w:right="1915" w:bottom="1440" w:left="2328" w:header="720" w:footer="720" w:gutter="0"/>
          <w:cols w:num="2" w:space="720" w:equalWidth="0">
            <w:col w:w="4161" w:space="474"/>
            <w:col w:w="3363"/>
          </w:cols>
        </w:sectPr>
      </w:pPr>
    </w:p>
    <w:p w:rsidR="00253585" w:rsidRPr="004B1FED" w:rsidRDefault="004B1FED">
      <w:pPr>
        <w:spacing w:after="238" w:line="259" w:lineRule="auto"/>
        <w:ind w:right="27"/>
        <w:jc w:val="center"/>
        <w:rPr>
          <w:sz w:val="28"/>
          <w:szCs w:val="28"/>
        </w:rPr>
      </w:pPr>
      <w:r w:rsidRPr="004B1FED">
        <w:rPr>
          <w:sz w:val="28"/>
          <w:szCs w:val="28"/>
        </w:rPr>
        <w:t>Уважаемые родители!</w:t>
      </w:r>
    </w:p>
    <w:p w:rsidR="00253585" w:rsidRDefault="004B1FED">
      <w:pPr>
        <w:ind w:left="12" w:firstLine="670"/>
        <w:rPr>
          <w:sz w:val="28"/>
          <w:szCs w:val="28"/>
        </w:rPr>
      </w:pPr>
      <w:r w:rsidRPr="004B1FED">
        <w:rPr>
          <w:sz w:val="28"/>
          <w:szCs w:val="28"/>
        </w:rPr>
        <w:t>В целях профилактики детского дорожно-транспортног</w:t>
      </w:r>
      <w:r w:rsidRPr="004B1FED">
        <w:rPr>
          <w:sz w:val="28"/>
          <w:szCs w:val="28"/>
        </w:rPr>
        <w:t>о травматизма, информируем, что ФКУ «НЦ БДД МВД России» совместно с ФКУ «Объеденная редакция МВД России» по заказу ГУОБДД МВД России подготовлен учебный фильм для родителей «Детские удерживающие устройства, как элемент безопасности детей». Фильм содержит р</w:t>
      </w:r>
      <w:r w:rsidRPr="004B1FED">
        <w:rPr>
          <w:sz w:val="28"/>
          <w:szCs w:val="28"/>
        </w:rPr>
        <w:t>азъяснение действующих требований законодательства в области перевозки детей в транспортном средстве с использованием ДУ У, их сертификации, правила подбора в соответствии с ростом и весом ребенка, критерии выбора. Представлена информация о последствиях до</w:t>
      </w:r>
      <w:r w:rsidRPr="004B1FED">
        <w:rPr>
          <w:sz w:val="28"/>
          <w:szCs w:val="28"/>
        </w:rPr>
        <w:t xml:space="preserve">рожно-транспортных происшествий с участием детей-пассажиров, в том числе с использованием видео </w:t>
      </w:r>
      <w:proofErr w:type="spellStart"/>
      <w:r w:rsidRPr="004B1FED">
        <w:rPr>
          <w:sz w:val="28"/>
          <w:szCs w:val="28"/>
        </w:rPr>
        <w:t>краш</w:t>
      </w:r>
      <w:proofErr w:type="spellEnd"/>
      <w:r w:rsidRPr="004B1FED">
        <w:rPr>
          <w:sz w:val="28"/>
          <w:szCs w:val="28"/>
        </w:rPr>
        <w:t>-тестов, ланы рекомендации в части формирования у ребенка установок на использование ДУ</w:t>
      </w:r>
      <w:r w:rsidRPr="004B1FED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4B1FED" w:rsidRPr="004B1FED" w:rsidRDefault="004B1FED" w:rsidP="004B1FED">
      <w:pPr>
        <w:spacing w:after="0" w:line="259" w:lineRule="auto"/>
        <w:ind w:left="0" w:right="14" w:firstLine="0"/>
        <w:rPr>
          <w:sz w:val="28"/>
          <w:szCs w:val="28"/>
        </w:rPr>
      </w:pPr>
      <w:r w:rsidRPr="004B1FED">
        <w:rPr>
          <w:sz w:val="28"/>
          <w:szCs w:val="28"/>
        </w:rPr>
        <w:t>Указанный фильм размещ</w:t>
      </w:r>
      <w:r w:rsidRPr="004B1FED">
        <w:rPr>
          <w:sz w:val="28"/>
          <w:szCs w:val="28"/>
        </w:rPr>
        <w:t>ен на канале «Госавтоинспекция МВД России» видеохостинга</w:t>
      </w:r>
      <w:r>
        <w:rPr>
          <w:sz w:val="28"/>
          <w:szCs w:val="28"/>
        </w:rPr>
        <w:t xml:space="preserve"> </w:t>
      </w:r>
      <w:r w:rsidRPr="004B1FED">
        <w:rPr>
          <w:sz w:val="28"/>
          <w:szCs w:val="28"/>
        </w:rPr>
        <w:t>RUTUBE и доступен для неограниченного круга</w:t>
      </w:r>
      <w:r w:rsidRPr="004B1FED">
        <w:rPr>
          <w:sz w:val="28"/>
          <w:szCs w:val="28"/>
        </w:rPr>
        <w:t xml:space="preserve"> лиц.</w:t>
      </w:r>
      <w:r w:rsidRPr="004B1FED">
        <w:rPr>
          <w:sz w:val="28"/>
          <w:szCs w:val="28"/>
        </w:rPr>
        <w:t xml:space="preserve"> </w:t>
      </w:r>
    </w:p>
    <w:p w:rsidR="00253585" w:rsidRPr="004B1FED" w:rsidRDefault="004B1FED">
      <w:pPr>
        <w:tabs>
          <w:tab w:val="center" w:pos="5203"/>
          <w:tab w:val="right" w:pos="8525"/>
        </w:tabs>
        <w:spacing w:after="509"/>
        <w:ind w:left="0" w:firstLine="0"/>
        <w:jc w:val="left"/>
        <w:rPr>
          <w:sz w:val="28"/>
          <w:szCs w:val="28"/>
        </w:rPr>
      </w:pPr>
      <w:hyperlink r:id="rId4" w:history="1">
        <w:r w:rsidRPr="004B1FED">
          <w:rPr>
            <w:rStyle w:val="a3"/>
            <w:sz w:val="28"/>
            <w:szCs w:val="28"/>
          </w:rPr>
          <w:t>https://rutube.ru/video/3accc5b45c2cd98668518bb9b2af5e14/</w:t>
        </w:r>
      </w:hyperlink>
      <w:r w:rsidRPr="004B1FED">
        <w:rPr>
          <w:sz w:val="28"/>
          <w:szCs w:val="28"/>
        </w:rPr>
        <w:t xml:space="preserve"> </w:t>
      </w:r>
      <w:bookmarkStart w:id="0" w:name="_GoBack"/>
      <w:bookmarkEnd w:id="0"/>
    </w:p>
    <w:p w:rsidR="004B1FED" w:rsidRPr="004B1FED" w:rsidRDefault="004B1FED">
      <w:pPr>
        <w:tabs>
          <w:tab w:val="center" w:pos="5203"/>
          <w:tab w:val="right" w:pos="8525"/>
        </w:tabs>
        <w:spacing w:after="509"/>
        <w:ind w:left="0" w:firstLine="0"/>
        <w:jc w:val="left"/>
        <w:rPr>
          <w:sz w:val="28"/>
          <w:szCs w:val="28"/>
        </w:rPr>
      </w:pPr>
    </w:p>
    <w:sectPr w:rsidR="004B1FED" w:rsidRPr="004B1FED">
      <w:type w:val="continuous"/>
      <w:pgSz w:w="12240" w:h="15840"/>
      <w:pgMar w:top="1440" w:right="1441" w:bottom="1509" w:left="22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585"/>
    <w:rsid w:val="00253585"/>
    <w:rsid w:val="004B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8A2D"/>
  <w15:docId w15:val="{8964A448-0279-443D-BBB4-8D08BDC4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B1FE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B1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tube.ru/video/3accc5b45c2cd98668518bb9b2af5e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dcterms:created xsi:type="dcterms:W3CDTF">2024-12-16T07:06:00Z</dcterms:created>
  <dcterms:modified xsi:type="dcterms:W3CDTF">2024-12-16T07:06:00Z</dcterms:modified>
</cp:coreProperties>
</file>